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t xml:space="preserve">January </w:t>
      </w:r>
      <w:r w:rsidR="00A70E75">
        <w:t>21</w:t>
      </w:r>
      <w:r w:rsidRPr="005D1270">
        <w:t>, 201</w:t>
      </w:r>
      <w:r>
        <w:t>2</w:t>
      </w:r>
    </w:p>
    <w:p w:rsidR="00545091" w:rsidRDefault="00545091" w:rsidP="00545091">
      <w:pPr>
        <w:jc w:val="center"/>
        <w:rPr>
          <w:rFonts w:ascii="Times New Roman" w:hAnsi="Times New Roman" w:cs="Times New Roman"/>
          <w:b/>
          <w:sz w:val="24"/>
          <w:szCs w:val="24"/>
        </w:rPr>
      </w:pPr>
    </w:p>
    <w:p w:rsidR="00545091" w:rsidRDefault="00A70E75" w:rsidP="00545091">
      <w:pPr>
        <w:jc w:val="center"/>
        <w:rPr>
          <w:rFonts w:ascii="Times New Roman" w:hAnsi="Times New Roman" w:cs="Times New Roman"/>
          <w:sz w:val="24"/>
          <w:szCs w:val="24"/>
        </w:rPr>
      </w:pPr>
      <w:r>
        <w:rPr>
          <w:rFonts w:ascii="Times New Roman" w:hAnsi="Times New Roman" w:cs="Times New Roman"/>
          <w:sz w:val="24"/>
          <w:szCs w:val="24"/>
        </w:rPr>
        <w:t>Lawn Care Questions</w:t>
      </w:r>
    </w:p>
    <w:p w:rsidR="00545091" w:rsidRDefault="00545091" w:rsidP="00545091">
      <w:pPr>
        <w:jc w:val="center"/>
        <w:rPr>
          <w:rFonts w:ascii="Times New Roman" w:hAnsi="Times New Roman" w:cs="Times New Roman"/>
          <w:sz w:val="24"/>
          <w:szCs w:val="24"/>
        </w:rPr>
      </w:pPr>
    </w:p>
    <w:p w:rsidR="0023562D" w:rsidRDefault="0023562D" w:rsidP="00CA3DA9">
      <w:pPr>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When should I fertilize my lawn this spring to maximize early green-up? </w:t>
      </w:r>
    </w:p>
    <w:p w:rsidR="0023562D" w:rsidRDefault="0023562D" w:rsidP="00CA3DA9">
      <w:pPr>
        <w:rPr>
          <w:rFonts w:ascii="Times New Roman" w:hAnsi="Times New Roman" w:cs="Times New Roman"/>
          <w:sz w:val="24"/>
          <w:szCs w:val="24"/>
        </w:rPr>
      </w:pPr>
    </w:p>
    <w:p w:rsidR="0023562D" w:rsidRDefault="0023562D" w:rsidP="00CA3DA9">
      <w:pPr>
        <w:pStyle w:val="ListParagraph"/>
        <w:numPr>
          <w:ilvl w:val="0"/>
          <w:numId w:val="5"/>
        </w:numPr>
        <w:ind w:left="720" w:hanging="720"/>
        <w:rPr>
          <w:rFonts w:ascii="Times New Roman" w:hAnsi="Times New Roman" w:cs="Times New Roman"/>
          <w:sz w:val="24"/>
          <w:szCs w:val="24"/>
        </w:rPr>
      </w:pPr>
      <w:r>
        <w:rPr>
          <w:rFonts w:ascii="Times New Roman" w:hAnsi="Times New Roman" w:cs="Times New Roman"/>
          <w:sz w:val="24"/>
          <w:szCs w:val="24"/>
        </w:rPr>
        <w:t xml:space="preserve">Spring green-up is dependent on weather conditions and lawn condition rather than any spring fertilization.  The fall fertilization has more influence on spring green-up than any fertilization applied in the spring.  Mark your calendar for October 1 for the fall fertilization in 2012 and wait until May 1 for the spring fertilization.  Our hot weather grasses, St. Augustine, Bermuda, </w:t>
      </w:r>
      <w:proofErr w:type="spellStart"/>
      <w:r>
        <w:rPr>
          <w:rFonts w:ascii="Times New Roman" w:hAnsi="Times New Roman" w:cs="Times New Roman"/>
          <w:sz w:val="24"/>
          <w:szCs w:val="24"/>
        </w:rPr>
        <w:t>Zoysia</w:t>
      </w:r>
      <w:proofErr w:type="spellEnd"/>
      <w:r>
        <w:rPr>
          <w:rFonts w:ascii="Times New Roman" w:hAnsi="Times New Roman" w:cs="Times New Roman"/>
          <w:sz w:val="24"/>
          <w:szCs w:val="24"/>
        </w:rPr>
        <w:t>, and buffalo grass require a period of warm soil to exp</w:t>
      </w:r>
      <w:r w:rsidR="00D73E5C">
        <w:rPr>
          <w:rFonts w:ascii="Times New Roman" w:hAnsi="Times New Roman" w:cs="Times New Roman"/>
          <w:sz w:val="24"/>
          <w:szCs w:val="24"/>
        </w:rPr>
        <w:t>a</w:t>
      </w:r>
      <w:r>
        <w:rPr>
          <w:rFonts w:ascii="Times New Roman" w:hAnsi="Times New Roman" w:cs="Times New Roman"/>
          <w:sz w:val="24"/>
          <w:szCs w:val="24"/>
        </w:rPr>
        <w:t xml:space="preserve">nd their root systems, and top growth enough to utilize nutrients in the spring. </w:t>
      </w:r>
    </w:p>
    <w:p w:rsidR="0023562D" w:rsidRDefault="0023562D" w:rsidP="00CA3DA9">
      <w:pPr>
        <w:pStyle w:val="ListParagraph"/>
        <w:rPr>
          <w:rFonts w:ascii="Times New Roman" w:hAnsi="Times New Roman" w:cs="Times New Roman"/>
          <w:sz w:val="24"/>
          <w:szCs w:val="24"/>
        </w:rPr>
      </w:pPr>
    </w:p>
    <w:p w:rsidR="0023562D" w:rsidRDefault="0023562D" w:rsidP="00CA3DA9">
      <w:pPr>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When should I begin watering the lawn every week in the spring?  I like a green lawn. </w:t>
      </w:r>
    </w:p>
    <w:p w:rsidR="0023562D" w:rsidRDefault="0023562D" w:rsidP="00CA3DA9">
      <w:pPr>
        <w:rPr>
          <w:rFonts w:ascii="Times New Roman" w:hAnsi="Times New Roman" w:cs="Times New Roman"/>
          <w:sz w:val="24"/>
          <w:szCs w:val="24"/>
        </w:rPr>
      </w:pPr>
    </w:p>
    <w:p w:rsidR="0023562D" w:rsidRDefault="0023562D" w:rsidP="00CA3DA9">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In terms of lawn appearance and lawn health it is a waste of water to irrigate every week in the spring.  Irrigate when the soil dries out, about every 3 weeks if it does not rain until the weather gets warm.  About May 1 start watching the lawn close, and irrigate when your footprints do not spring back as you walk across it.  That response indicates that the lawn could use more water.  Many years the weekly irrigation need may not begin until July.  The deeper the soil the longer you can wait between lawn water applications.  </w:t>
      </w:r>
    </w:p>
    <w:p w:rsidR="0023562D" w:rsidRDefault="0023562D" w:rsidP="00CA3DA9">
      <w:pPr>
        <w:rPr>
          <w:rFonts w:ascii="Times New Roman" w:hAnsi="Times New Roman" w:cs="Times New Roman"/>
          <w:sz w:val="24"/>
          <w:szCs w:val="24"/>
        </w:rPr>
      </w:pPr>
    </w:p>
    <w:p w:rsidR="0038030A" w:rsidRDefault="0038030A" w:rsidP="00CA3DA9">
      <w:pPr>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When do I need to begin mowing the lawn on a regular basis? </w:t>
      </w:r>
    </w:p>
    <w:p w:rsidR="0038030A" w:rsidRDefault="0038030A" w:rsidP="00CA3DA9">
      <w:pPr>
        <w:rPr>
          <w:rFonts w:ascii="Times New Roman" w:hAnsi="Times New Roman" w:cs="Times New Roman"/>
          <w:sz w:val="24"/>
          <w:szCs w:val="24"/>
        </w:rPr>
      </w:pPr>
    </w:p>
    <w:p w:rsidR="0038030A" w:rsidRDefault="0038030A" w:rsidP="00CA3DA9">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Mow the lawn when it needs it.  I am not being sarcastic.  My lawn is dominated by a winter weed, </w:t>
      </w:r>
      <w:r w:rsidRPr="00841345">
        <w:rPr>
          <w:rFonts w:ascii="Times New Roman" w:hAnsi="Times New Roman" w:cs="Times New Roman"/>
          <w:sz w:val="24"/>
          <w:szCs w:val="24"/>
        </w:rPr>
        <w:t>rescue</w:t>
      </w:r>
      <w:r w:rsidRPr="00F91873">
        <w:rPr>
          <w:rFonts w:ascii="Times New Roman" w:hAnsi="Times New Roman" w:cs="Times New Roman"/>
          <w:color w:val="FF0000"/>
          <w:sz w:val="24"/>
          <w:szCs w:val="24"/>
        </w:rPr>
        <w:t xml:space="preserve"> </w:t>
      </w:r>
      <w:r>
        <w:rPr>
          <w:rFonts w:ascii="Times New Roman" w:hAnsi="Times New Roman" w:cs="Times New Roman"/>
          <w:sz w:val="24"/>
          <w:szCs w:val="24"/>
        </w:rPr>
        <w:t xml:space="preserve">grass, right now so it looks better if I mow it every 2 weeks.   Mowing every two weeks prevents weeds from forming seed heads.  I will also mow my lawn when the live oak leaves fall.  They decompose to benefit the lawn.  Mowing speeds up the process.  Regular lawn growth often does not start in earnest until April. </w:t>
      </w:r>
    </w:p>
    <w:p w:rsidR="0038030A" w:rsidRDefault="0038030A" w:rsidP="00CA3DA9">
      <w:pPr>
        <w:ind w:left="720" w:hanging="720"/>
        <w:rPr>
          <w:rFonts w:ascii="Times New Roman" w:hAnsi="Times New Roman" w:cs="Times New Roman"/>
          <w:sz w:val="24"/>
          <w:szCs w:val="24"/>
        </w:rPr>
      </w:pPr>
    </w:p>
    <w:p w:rsidR="0023562D" w:rsidRDefault="0023562D" w:rsidP="00CA3DA9">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Is there anything we can do now to get our winter weeds under control?  We have dandelions, thistle, </w:t>
      </w:r>
      <w:r w:rsidRPr="00137F07">
        <w:rPr>
          <w:rFonts w:ascii="Times New Roman" w:hAnsi="Times New Roman" w:cs="Times New Roman"/>
          <w:sz w:val="24"/>
          <w:szCs w:val="24"/>
        </w:rPr>
        <w:t>henbit,</w:t>
      </w:r>
      <w:r>
        <w:rPr>
          <w:rFonts w:ascii="Times New Roman" w:hAnsi="Times New Roman" w:cs="Times New Roman"/>
          <w:sz w:val="24"/>
          <w:szCs w:val="24"/>
        </w:rPr>
        <w:t xml:space="preserve"> annual bluegrass, and rescue grass. </w:t>
      </w:r>
    </w:p>
    <w:p w:rsidR="0023562D" w:rsidRDefault="0023562D" w:rsidP="00CA3DA9">
      <w:pPr>
        <w:ind w:left="720" w:hanging="720"/>
        <w:rPr>
          <w:rFonts w:ascii="Times New Roman" w:hAnsi="Times New Roman" w:cs="Times New Roman"/>
          <w:sz w:val="24"/>
          <w:szCs w:val="24"/>
        </w:rPr>
      </w:pPr>
    </w:p>
    <w:p w:rsidR="0023562D" w:rsidRDefault="0023562D" w:rsidP="00CA3DA9">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Next year apply a pre-emergent herbicide in August or early September.  This year a contact herbicide could be applied to control the broadleaf weeds.  2-4-</w:t>
      </w:r>
      <w:r w:rsidR="00D73E5C">
        <w:rPr>
          <w:rFonts w:ascii="Times New Roman" w:hAnsi="Times New Roman" w:cs="Times New Roman"/>
          <w:sz w:val="24"/>
          <w:szCs w:val="24"/>
        </w:rPr>
        <w:t>D</w:t>
      </w:r>
      <w:r>
        <w:rPr>
          <w:rFonts w:ascii="Times New Roman" w:hAnsi="Times New Roman" w:cs="Times New Roman"/>
          <w:sz w:val="24"/>
          <w:szCs w:val="24"/>
        </w:rPr>
        <w:t xml:space="preserve"> products are effective if you have Bermuda, </w:t>
      </w:r>
      <w:proofErr w:type="spellStart"/>
      <w:r w:rsidRPr="00137F07">
        <w:rPr>
          <w:rFonts w:ascii="Times New Roman" w:hAnsi="Times New Roman" w:cs="Times New Roman"/>
          <w:sz w:val="24"/>
          <w:szCs w:val="24"/>
        </w:rPr>
        <w:t>zoysia</w:t>
      </w:r>
      <w:proofErr w:type="spellEnd"/>
      <w:r>
        <w:rPr>
          <w:rFonts w:ascii="Times New Roman" w:hAnsi="Times New Roman" w:cs="Times New Roman"/>
          <w:sz w:val="24"/>
          <w:szCs w:val="24"/>
        </w:rPr>
        <w:t xml:space="preserve"> or buffalo grass.  Some formulas will have a negative effect on St. Augustine grass.  Review the labels of Weed B </w:t>
      </w:r>
      <w:proofErr w:type="spellStart"/>
      <w:r>
        <w:rPr>
          <w:rFonts w:ascii="Times New Roman" w:hAnsi="Times New Roman" w:cs="Times New Roman"/>
          <w:sz w:val="24"/>
          <w:szCs w:val="24"/>
        </w:rPr>
        <w:t>Gon</w:t>
      </w:r>
      <w:proofErr w:type="spellEnd"/>
      <w:r>
        <w:rPr>
          <w:rFonts w:ascii="Times New Roman" w:hAnsi="Times New Roman" w:cs="Times New Roman"/>
          <w:sz w:val="24"/>
          <w:szCs w:val="24"/>
        </w:rPr>
        <w:t xml:space="preserve"> and similar products at your favorite retail nursery.  </w:t>
      </w:r>
    </w:p>
    <w:p w:rsidR="00D42019" w:rsidRDefault="00D42019" w:rsidP="00CA3DA9">
      <w:pPr>
        <w:rPr>
          <w:rFonts w:ascii="Times New Roman" w:hAnsi="Times New Roman" w:cs="Times New Roman"/>
          <w:sz w:val="24"/>
          <w:szCs w:val="24"/>
        </w:rPr>
      </w:pPr>
      <w:r>
        <w:rPr>
          <w:rFonts w:ascii="Times New Roman" w:hAnsi="Times New Roman" w:cs="Times New Roman"/>
          <w:sz w:val="24"/>
          <w:szCs w:val="24"/>
        </w:rPr>
        <w:br w:type="page"/>
      </w:r>
    </w:p>
    <w:p w:rsidR="0023562D" w:rsidRDefault="0023562D" w:rsidP="00CA3DA9">
      <w:pPr>
        <w:ind w:left="720" w:hanging="720"/>
        <w:rPr>
          <w:rFonts w:ascii="Times New Roman" w:hAnsi="Times New Roman" w:cs="Times New Roman"/>
          <w:sz w:val="24"/>
          <w:szCs w:val="24"/>
        </w:rPr>
      </w:pPr>
    </w:p>
    <w:p w:rsidR="0038030A" w:rsidRDefault="0038030A" w:rsidP="00CA3DA9">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Last year sand burs and crab grass dominated my summer lawn.  You advised that I apply a pre-emergent herbicide such as Amaze or XL in late winter.  Is now the time? </w:t>
      </w:r>
    </w:p>
    <w:p w:rsidR="0038030A" w:rsidRDefault="0038030A" w:rsidP="00CA3DA9">
      <w:pPr>
        <w:ind w:left="720" w:hanging="720"/>
        <w:rPr>
          <w:rFonts w:ascii="Times New Roman" w:hAnsi="Times New Roman" w:cs="Times New Roman"/>
          <w:sz w:val="24"/>
          <w:szCs w:val="24"/>
        </w:rPr>
      </w:pPr>
    </w:p>
    <w:p w:rsidR="0038030A" w:rsidRDefault="0038030A" w:rsidP="00CA3DA9">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Apply Amaze or XL to prevent summer weeds in late February or early March. </w:t>
      </w:r>
    </w:p>
    <w:p w:rsidR="0038030A" w:rsidRDefault="0038030A" w:rsidP="00CA3DA9">
      <w:pPr>
        <w:ind w:left="720" w:hanging="720"/>
        <w:rPr>
          <w:rFonts w:ascii="Times New Roman" w:hAnsi="Times New Roman" w:cs="Times New Roman"/>
          <w:sz w:val="24"/>
          <w:szCs w:val="24"/>
        </w:rPr>
      </w:pPr>
    </w:p>
    <w:p w:rsidR="0038030A" w:rsidRDefault="0038030A" w:rsidP="00CA3DA9">
      <w:pPr>
        <w:ind w:left="720" w:hanging="720"/>
        <w:rPr>
          <w:rFonts w:ascii="Times New Roman" w:hAnsi="Times New Roman" w:cs="Times New Roman"/>
          <w:sz w:val="24"/>
          <w:szCs w:val="24"/>
        </w:rPr>
      </w:pPr>
      <w:r>
        <w:rPr>
          <w:rFonts w:ascii="Times New Roman" w:hAnsi="Times New Roman" w:cs="Times New Roman"/>
          <w:sz w:val="24"/>
          <w:szCs w:val="24"/>
        </w:rPr>
        <w:tab/>
        <w:t xml:space="preserve">I rely on mowing to keep the winter weeds under control and prevent seed production. </w:t>
      </w:r>
    </w:p>
    <w:p w:rsidR="0038030A" w:rsidRDefault="0038030A" w:rsidP="00CA3DA9">
      <w:pPr>
        <w:ind w:left="720" w:hanging="720"/>
        <w:rPr>
          <w:rFonts w:ascii="Times New Roman" w:hAnsi="Times New Roman" w:cs="Times New Roman"/>
          <w:sz w:val="24"/>
          <w:szCs w:val="24"/>
        </w:rPr>
      </w:pPr>
    </w:p>
    <w:p w:rsidR="00C67D20" w:rsidRDefault="0038030A" w:rsidP="00CA3DA9">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My lawn did not fare well in last year’s drought and I want to</w:t>
      </w:r>
      <w:r w:rsidR="00C67D20">
        <w:rPr>
          <w:rFonts w:ascii="Times New Roman" w:hAnsi="Times New Roman" w:cs="Times New Roman"/>
          <w:sz w:val="24"/>
          <w:szCs w:val="24"/>
        </w:rPr>
        <w:t xml:space="preserve"> start over.  What do you recommend? </w:t>
      </w:r>
    </w:p>
    <w:p w:rsidR="00C67D20" w:rsidRDefault="00C67D20" w:rsidP="00CA3DA9">
      <w:pPr>
        <w:ind w:left="720" w:hanging="720"/>
        <w:rPr>
          <w:rFonts w:ascii="Times New Roman" w:hAnsi="Times New Roman" w:cs="Times New Roman"/>
          <w:sz w:val="24"/>
          <w:szCs w:val="24"/>
        </w:rPr>
      </w:pPr>
    </w:p>
    <w:p w:rsidR="00C67D20" w:rsidRDefault="00C67D20" w:rsidP="00CA3DA9">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number one thing is to figure out why your lawn did not survive the drought and address each of the issues. </w:t>
      </w:r>
    </w:p>
    <w:p w:rsidR="00C67D20" w:rsidRDefault="00C67D20" w:rsidP="00CA3DA9">
      <w:pPr>
        <w:ind w:left="720" w:hanging="720"/>
        <w:rPr>
          <w:rFonts w:ascii="Times New Roman" w:hAnsi="Times New Roman" w:cs="Times New Roman"/>
          <w:sz w:val="24"/>
          <w:szCs w:val="24"/>
        </w:rPr>
      </w:pPr>
    </w:p>
    <w:p w:rsidR="0038030A" w:rsidRDefault="00C67D20" w:rsidP="00CA3D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Do you have at least 6 inches of soil under the lawn? </w:t>
      </w:r>
    </w:p>
    <w:p w:rsidR="00C67D20" w:rsidRDefault="00C67D20" w:rsidP="00CA3DA9">
      <w:pPr>
        <w:pStyle w:val="ListParagraph"/>
        <w:ind w:left="1080"/>
        <w:rPr>
          <w:rFonts w:ascii="Times New Roman" w:hAnsi="Times New Roman" w:cs="Times New Roman"/>
          <w:sz w:val="24"/>
          <w:szCs w:val="24"/>
        </w:rPr>
      </w:pPr>
    </w:p>
    <w:p w:rsidR="00C67D20" w:rsidRDefault="00C67D20" w:rsidP="00CA3D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Did you select a drought tolerant lawn grass variety?  </w:t>
      </w:r>
      <w:proofErr w:type="spellStart"/>
      <w:r w:rsidRPr="00137F07">
        <w:rPr>
          <w:rFonts w:ascii="Times New Roman" w:hAnsi="Times New Roman" w:cs="Times New Roman"/>
          <w:sz w:val="24"/>
          <w:szCs w:val="24"/>
        </w:rPr>
        <w:t>Fl</w:t>
      </w:r>
      <w:r w:rsidR="00137F07" w:rsidRPr="00137F07">
        <w:rPr>
          <w:rFonts w:ascii="Times New Roman" w:hAnsi="Times New Roman" w:cs="Times New Roman"/>
          <w:sz w:val="24"/>
          <w:szCs w:val="24"/>
        </w:rPr>
        <w:t>oratam</w:t>
      </w:r>
      <w:proofErr w:type="spellEnd"/>
      <w:r>
        <w:rPr>
          <w:rFonts w:ascii="Times New Roman" w:hAnsi="Times New Roman" w:cs="Times New Roman"/>
          <w:sz w:val="24"/>
          <w:szCs w:val="24"/>
        </w:rPr>
        <w:t xml:space="preserve"> St. Augustine, </w:t>
      </w:r>
      <w:proofErr w:type="spellStart"/>
      <w:r>
        <w:rPr>
          <w:rFonts w:ascii="Times New Roman" w:hAnsi="Times New Roman" w:cs="Times New Roman"/>
          <w:sz w:val="24"/>
          <w:szCs w:val="24"/>
        </w:rPr>
        <w:t>zoysia</w:t>
      </w:r>
      <w:proofErr w:type="spellEnd"/>
      <w:r>
        <w:rPr>
          <w:rFonts w:ascii="Times New Roman" w:hAnsi="Times New Roman" w:cs="Times New Roman"/>
          <w:sz w:val="24"/>
          <w:szCs w:val="24"/>
        </w:rPr>
        <w:t xml:space="preserve">, and Bermuda grass seem to be the most successful in our conditions. </w:t>
      </w:r>
    </w:p>
    <w:p w:rsidR="00C67D20" w:rsidRPr="00C67D20" w:rsidRDefault="00C67D20" w:rsidP="00CA3DA9">
      <w:pPr>
        <w:pStyle w:val="ListParagraph"/>
        <w:rPr>
          <w:rFonts w:ascii="Times New Roman" w:hAnsi="Times New Roman" w:cs="Times New Roman"/>
          <w:sz w:val="24"/>
          <w:szCs w:val="24"/>
        </w:rPr>
      </w:pPr>
    </w:p>
    <w:p w:rsidR="00C67D20" w:rsidRDefault="00C67D20" w:rsidP="00CA3D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Were you aware of the watering limitations and did you take advantage of the flexibility allowed?  The water restrictions require attention to follow but you</w:t>
      </w:r>
      <w:r w:rsidR="00E16ADD">
        <w:rPr>
          <w:rFonts w:ascii="Times New Roman" w:hAnsi="Times New Roman" w:cs="Times New Roman"/>
          <w:sz w:val="24"/>
          <w:szCs w:val="24"/>
        </w:rPr>
        <w:t>r</w:t>
      </w:r>
      <w:r>
        <w:rPr>
          <w:rFonts w:ascii="Times New Roman" w:hAnsi="Times New Roman" w:cs="Times New Roman"/>
          <w:sz w:val="24"/>
          <w:szCs w:val="24"/>
        </w:rPr>
        <w:t xml:space="preserve"> lawn will survive if you follow the rules. </w:t>
      </w:r>
    </w:p>
    <w:p w:rsidR="00C67D20" w:rsidRPr="00C67D20" w:rsidRDefault="00C67D20" w:rsidP="00CA3DA9">
      <w:pPr>
        <w:pStyle w:val="ListParagraph"/>
        <w:rPr>
          <w:rFonts w:ascii="Times New Roman" w:hAnsi="Times New Roman" w:cs="Times New Roman"/>
          <w:sz w:val="24"/>
          <w:szCs w:val="24"/>
        </w:rPr>
      </w:pPr>
    </w:p>
    <w:p w:rsidR="00C67D20" w:rsidRDefault="00C67D20" w:rsidP="00CA3D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Is your irrigation system capable of watering a lawn efficiently? </w:t>
      </w:r>
    </w:p>
    <w:p w:rsidR="00C67D20" w:rsidRPr="00C67D20" w:rsidRDefault="00C67D20" w:rsidP="00CA3DA9">
      <w:pPr>
        <w:pStyle w:val="ListParagraph"/>
        <w:rPr>
          <w:rFonts w:ascii="Times New Roman" w:hAnsi="Times New Roman" w:cs="Times New Roman"/>
          <w:sz w:val="24"/>
          <w:szCs w:val="24"/>
        </w:rPr>
      </w:pPr>
    </w:p>
    <w:p w:rsidR="00C67D20" w:rsidRDefault="00C67D20" w:rsidP="00CA3D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Have you considered less grass and more mulch, groundcovers, </w:t>
      </w:r>
      <w:proofErr w:type="spellStart"/>
      <w:r>
        <w:rPr>
          <w:rFonts w:ascii="Times New Roman" w:hAnsi="Times New Roman" w:cs="Times New Roman"/>
          <w:sz w:val="24"/>
          <w:szCs w:val="24"/>
        </w:rPr>
        <w:t>hardscape</w:t>
      </w:r>
      <w:proofErr w:type="spellEnd"/>
      <w:r>
        <w:rPr>
          <w:rFonts w:ascii="Times New Roman" w:hAnsi="Times New Roman" w:cs="Times New Roman"/>
          <w:sz w:val="24"/>
          <w:szCs w:val="24"/>
        </w:rPr>
        <w:t>, shrubs</w:t>
      </w:r>
      <w:r w:rsidR="00D577B4">
        <w:rPr>
          <w:rFonts w:ascii="Times New Roman" w:hAnsi="Times New Roman" w:cs="Times New Roman"/>
          <w:sz w:val="24"/>
          <w:szCs w:val="24"/>
        </w:rPr>
        <w:t>,</w:t>
      </w:r>
      <w:r>
        <w:rPr>
          <w:rFonts w:ascii="Times New Roman" w:hAnsi="Times New Roman" w:cs="Times New Roman"/>
          <w:sz w:val="24"/>
          <w:szCs w:val="24"/>
        </w:rPr>
        <w:t xml:space="preserve"> and perennials? </w:t>
      </w:r>
    </w:p>
    <w:p w:rsidR="00C67D20" w:rsidRPr="00C67D20" w:rsidRDefault="00C67D20" w:rsidP="00CA3DA9">
      <w:pPr>
        <w:pStyle w:val="ListParagraph"/>
        <w:rPr>
          <w:rFonts w:ascii="Times New Roman" w:hAnsi="Times New Roman" w:cs="Times New Roman"/>
          <w:sz w:val="24"/>
          <w:szCs w:val="24"/>
        </w:rPr>
      </w:pPr>
    </w:p>
    <w:p w:rsidR="00C67D20" w:rsidRDefault="00C67D20" w:rsidP="00CA3D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Wait until we escape our current drought before tackling a major landscape renovation.</w:t>
      </w:r>
    </w:p>
    <w:p w:rsidR="002B172B" w:rsidRDefault="002B172B" w:rsidP="00CA3DA9">
      <w:pPr>
        <w:ind w:left="720" w:hanging="720"/>
        <w:rPr>
          <w:rFonts w:ascii="Times New Roman" w:hAnsi="Times New Roman" w:cs="Times New Roman"/>
          <w:sz w:val="24"/>
          <w:szCs w:val="24"/>
        </w:rPr>
      </w:pPr>
    </w:p>
    <w:p w:rsidR="002B172B" w:rsidRDefault="002B172B" w:rsidP="00CA3DA9">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What is the one best thing to be doing to improve my lawn this winter? </w:t>
      </w:r>
    </w:p>
    <w:p w:rsidR="002B172B" w:rsidRDefault="002B172B" w:rsidP="00CA3DA9">
      <w:pPr>
        <w:ind w:left="720" w:hanging="720"/>
        <w:rPr>
          <w:rFonts w:ascii="Times New Roman" w:hAnsi="Times New Roman" w:cs="Times New Roman"/>
          <w:sz w:val="24"/>
          <w:szCs w:val="24"/>
        </w:rPr>
      </w:pPr>
    </w:p>
    <w:p w:rsidR="002B172B" w:rsidRDefault="002B172B" w:rsidP="00CA3DA9">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How about 2 things done in tandem – aerate and top dress the lawn</w:t>
      </w:r>
      <w:r w:rsidR="00633120">
        <w:rPr>
          <w:rFonts w:ascii="Times New Roman" w:hAnsi="Times New Roman" w:cs="Times New Roman"/>
          <w:sz w:val="24"/>
          <w:szCs w:val="24"/>
        </w:rPr>
        <w:t>?</w:t>
      </w:r>
      <w:r>
        <w:rPr>
          <w:rFonts w:ascii="Times New Roman" w:hAnsi="Times New Roman" w:cs="Times New Roman"/>
          <w:sz w:val="24"/>
          <w:szCs w:val="24"/>
        </w:rPr>
        <w:t xml:space="preserve">  Rent an aerator and then apply a quarter to half inch of compost over the surface.  The aeration opens up compacted soil to air, water</w:t>
      </w:r>
      <w:r w:rsidR="00291148">
        <w:rPr>
          <w:rFonts w:ascii="Times New Roman" w:hAnsi="Times New Roman" w:cs="Times New Roman"/>
          <w:sz w:val="24"/>
          <w:szCs w:val="24"/>
        </w:rPr>
        <w:t>,</w:t>
      </w:r>
      <w:r>
        <w:rPr>
          <w:rFonts w:ascii="Times New Roman" w:hAnsi="Times New Roman" w:cs="Times New Roman"/>
          <w:sz w:val="24"/>
          <w:szCs w:val="24"/>
        </w:rPr>
        <w:t xml:space="preserve"> and nutrient penetration to the root system.  The compost filters into the aeration channels to bring organic material with all its benefits to the root system.  </w:t>
      </w:r>
      <w:proofErr w:type="gramStart"/>
      <w:r>
        <w:rPr>
          <w:rFonts w:ascii="Times New Roman" w:hAnsi="Times New Roman" w:cs="Times New Roman"/>
          <w:sz w:val="24"/>
          <w:szCs w:val="24"/>
        </w:rPr>
        <w:t>For more information on aeration and top dressing visit “</w:t>
      </w:r>
      <w:hyperlink r:id="rId5" w:history="1">
        <w:r w:rsidR="00D73E5C" w:rsidRPr="002C1AAB">
          <w:rPr>
            <w:rStyle w:val="Hyperlink"/>
            <w:rFonts w:ascii="Times New Roman" w:hAnsi="Times New Roman" w:cs="Times New Roman"/>
            <w:sz w:val="24"/>
            <w:szCs w:val="24"/>
          </w:rPr>
          <w:t>www.plantanswers.com</w:t>
        </w:r>
      </w:hyperlink>
      <w:r w:rsidR="00291148">
        <w:t>.</w:t>
      </w:r>
      <w:r>
        <w:rPr>
          <w:rFonts w:ascii="Times New Roman" w:hAnsi="Times New Roman" w:cs="Times New Roman"/>
          <w:sz w:val="24"/>
          <w:szCs w:val="24"/>
        </w:rPr>
        <w:t>”</w:t>
      </w:r>
      <w:proofErr w:type="gramEnd"/>
    </w:p>
    <w:p w:rsidR="00D73E5C" w:rsidRDefault="00D73E5C" w:rsidP="00CA3DA9">
      <w:pPr>
        <w:ind w:left="720" w:hanging="720"/>
        <w:rPr>
          <w:rFonts w:ascii="Times New Roman" w:hAnsi="Times New Roman" w:cs="Times New Roman"/>
          <w:sz w:val="24"/>
          <w:szCs w:val="24"/>
        </w:rPr>
      </w:pPr>
    </w:p>
    <w:p w:rsidR="00D73E5C" w:rsidRDefault="00D73E5C" w:rsidP="00CA3DA9">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What happen if I leave the leaves to decompose on my lawn rather than raking them up? </w:t>
      </w:r>
    </w:p>
    <w:p w:rsidR="00D73E5C" w:rsidRDefault="00D73E5C" w:rsidP="00CA3DA9">
      <w:pPr>
        <w:ind w:left="720" w:hanging="720"/>
        <w:rPr>
          <w:rFonts w:ascii="Times New Roman" w:hAnsi="Times New Roman" w:cs="Times New Roman"/>
          <w:sz w:val="24"/>
          <w:szCs w:val="24"/>
        </w:rPr>
      </w:pPr>
    </w:p>
    <w:p w:rsidR="00D73E5C" w:rsidRDefault="00D73E5C" w:rsidP="00CA3DA9">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They decompose and benefit the lawn.  If the leaves are too thick to leave them in place, mow them up.  The small pieces decompose faster than whole leaves. </w:t>
      </w:r>
    </w:p>
    <w:p w:rsidR="00D73E5C" w:rsidRDefault="00D73E5C" w:rsidP="00CA3DA9">
      <w:pPr>
        <w:ind w:left="720" w:hanging="720"/>
        <w:rPr>
          <w:rFonts w:ascii="Times New Roman" w:hAnsi="Times New Roman" w:cs="Times New Roman"/>
          <w:sz w:val="24"/>
          <w:szCs w:val="24"/>
        </w:rPr>
      </w:pPr>
    </w:p>
    <w:p w:rsidR="00D73E5C" w:rsidRDefault="00D73E5C" w:rsidP="00CA3DA9">
      <w:pPr>
        <w:ind w:left="720" w:hanging="720"/>
        <w:rPr>
          <w:rFonts w:ascii="Times New Roman" w:hAnsi="Times New Roman" w:cs="Times New Roman"/>
          <w:sz w:val="24"/>
          <w:szCs w:val="24"/>
        </w:rPr>
      </w:pPr>
      <w:r>
        <w:rPr>
          <w:rFonts w:ascii="Times New Roman" w:hAnsi="Times New Roman" w:cs="Times New Roman"/>
          <w:sz w:val="24"/>
          <w:szCs w:val="24"/>
        </w:rPr>
        <w:tab/>
        <w:t xml:space="preserve">Leaves can also be used for mulch or as raw material for the compost pile.  </w:t>
      </w:r>
    </w:p>
    <w:sectPr w:rsidR="00D73E5C"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B073A"/>
    <w:rsid w:val="00031080"/>
    <w:rsid w:val="000605AC"/>
    <w:rsid w:val="00063CD1"/>
    <w:rsid w:val="00065E2C"/>
    <w:rsid w:val="00081C4F"/>
    <w:rsid w:val="00111FE7"/>
    <w:rsid w:val="00137F07"/>
    <w:rsid w:val="00162076"/>
    <w:rsid w:val="00170EFC"/>
    <w:rsid w:val="001772BB"/>
    <w:rsid w:val="001A0C94"/>
    <w:rsid w:val="001D5078"/>
    <w:rsid w:val="0023562D"/>
    <w:rsid w:val="00286263"/>
    <w:rsid w:val="00291148"/>
    <w:rsid w:val="002B172B"/>
    <w:rsid w:val="002C5C91"/>
    <w:rsid w:val="00347359"/>
    <w:rsid w:val="0038030A"/>
    <w:rsid w:val="00385C49"/>
    <w:rsid w:val="00426629"/>
    <w:rsid w:val="005378E6"/>
    <w:rsid w:val="00545091"/>
    <w:rsid w:val="00604541"/>
    <w:rsid w:val="00633120"/>
    <w:rsid w:val="0064606B"/>
    <w:rsid w:val="00656FE5"/>
    <w:rsid w:val="00812D9C"/>
    <w:rsid w:val="008233E9"/>
    <w:rsid w:val="00841345"/>
    <w:rsid w:val="009D7627"/>
    <w:rsid w:val="009E5CAA"/>
    <w:rsid w:val="00A70E75"/>
    <w:rsid w:val="00B23254"/>
    <w:rsid w:val="00B4388F"/>
    <w:rsid w:val="00B77602"/>
    <w:rsid w:val="00BB0621"/>
    <w:rsid w:val="00C00C91"/>
    <w:rsid w:val="00C22B63"/>
    <w:rsid w:val="00C51BD3"/>
    <w:rsid w:val="00C67D20"/>
    <w:rsid w:val="00C87C10"/>
    <w:rsid w:val="00CA3A71"/>
    <w:rsid w:val="00CA3DA9"/>
    <w:rsid w:val="00CB073A"/>
    <w:rsid w:val="00CB7EEF"/>
    <w:rsid w:val="00CC165B"/>
    <w:rsid w:val="00CF4AAC"/>
    <w:rsid w:val="00D24D41"/>
    <w:rsid w:val="00D42019"/>
    <w:rsid w:val="00D577B4"/>
    <w:rsid w:val="00D73E5C"/>
    <w:rsid w:val="00D745DE"/>
    <w:rsid w:val="00D82502"/>
    <w:rsid w:val="00D87E92"/>
    <w:rsid w:val="00D94B3A"/>
    <w:rsid w:val="00DE5F8C"/>
    <w:rsid w:val="00E048BA"/>
    <w:rsid w:val="00E16ADD"/>
    <w:rsid w:val="00E20EE1"/>
    <w:rsid w:val="00E22CC5"/>
    <w:rsid w:val="00E80908"/>
    <w:rsid w:val="00F91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91873"/>
    <w:rPr>
      <w:sz w:val="16"/>
      <w:szCs w:val="16"/>
    </w:rPr>
  </w:style>
  <w:style w:type="paragraph" w:styleId="CommentText">
    <w:name w:val="annotation text"/>
    <w:basedOn w:val="Normal"/>
    <w:link w:val="CommentTextChar"/>
    <w:uiPriority w:val="99"/>
    <w:semiHidden/>
    <w:unhideWhenUsed/>
    <w:rsid w:val="00F91873"/>
    <w:rPr>
      <w:sz w:val="20"/>
      <w:szCs w:val="20"/>
    </w:rPr>
  </w:style>
  <w:style w:type="character" w:customStyle="1" w:styleId="CommentTextChar">
    <w:name w:val="Comment Text Char"/>
    <w:basedOn w:val="DefaultParagraphFont"/>
    <w:link w:val="CommentText"/>
    <w:uiPriority w:val="99"/>
    <w:semiHidden/>
    <w:rsid w:val="00F91873"/>
    <w:rPr>
      <w:sz w:val="20"/>
      <w:szCs w:val="20"/>
    </w:rPr>
  </w:style>
  <w:style w:type="paragraph" w:styleId="CommentSubject">
    <w:name w:val="annotation subject"/>
    <w:basedOn w:val="CommentText"/>
    <w:next w:val="CommentText"/>
    <w:link w:val="CommentSubjectChar"/>
    <w:uiPriority w:val="99"/>
    <w:semiHidden/>
    <w:unhideWhenUsed/>
    <w:rsid w:val="00F91873"/>
    <w:rPr>
      <w:b/>
      <w:bCs/>
    </w:rPr>
  </w:style>
  <w:style w:type="character" w:customStyle="1" w:styleId="CommentSubjectChar">
    <w:name w:val="Comment Subject Char"/>
    <w:basedOn w:val="CommentTextChar"/>
    <w:link w:val="CommentSubject"/>
    <w:uiPriority w:val="99"/>
    <w:semiHidden/>
    <w:rsid w:val="00F91873"/>
    <w:rPr>
      <w:b/>
      <w:bCs/>
    </w:rPr>
  </w:style>
  <w:style w:type="paragraph" w:styleId="BalloonText">
    <w:name w:val="Balloon Text"/>
    <w:basedOn w:val="Normal"/>
    <w:link w:val="BalloonTextChar"/>
    <w:uiPriority w:val="99"/>
    <w:semiHidden/>
    <w:unhideWhenUsed/>
    <w:rsid w:val="00F91873"/>
    <w:rPr>
      <w:rFonts w:ascii="Tahoma" w:hAnsi="Tahoma" w:cs="Tahoma"/>
      <w:sz w:val="16"/>
      <w:szCs w:val="16"/>
    </w:rPr>
  </w:style>
  <w:style w:type="character" w:customStyle="1" w:styleId="BalloonTextChar">
    <w:name w:val="Balloon Text Char"/>
    <w:basedOn w:val="DefaultParagraphFont"/>
    <w:link w:val="BalloonText"/>
    <w:uiPriority w:val="99"/>
    <w:semiHidden/>
    <w:rsid w:val="00F91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ssiebert</cp:lastModifiedBy>
  <cp:revision>10</cp:revision>
  <dcterms:created xsi:type="dcterms:W3CDTF">2012-01-12T14:36:00Z</dcterms:created>
  <dcterms:modified xsi:type="dcterms:W3CDTF">2012-01-20T14:21:00Z</dcterms:modified>
</cp:coreProperties>
</file>